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CA062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A062A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CA0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CA062A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CA0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CA0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CA0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CA062A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CA062A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CA062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CA062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CA062A" w14:paraId="661AEE52" w14:textId="77777777" w:rsidTr="00135E29">
        <w:tc>
          <w:tcPr>
            <w:tcW w:w="4275" w:type="dxa"/>
          </w:tcPr>
          <w:p w14:paraId="129E2A95" w14:textId="77777777" w:rsidR="008756F6" w:rsidRPr="00CA062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F04FE41" w:rsidR="008756F6" w:rsidRPr="00CA062A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CA062A" w14:paraId="08833A23" w14:textId="77777777" w:rsidTr="00135E29">
        <w:tc>
          <w:tcPr>
            <w:tcW w:w="4275" w:type="dxa"/>
          </w:tcPr>
          <w:p w14:paraId="3235A146" w14:textId="77777777" w:rsidR="00C851B3" w:rsidRPr="00CA062A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BC2342A" w:rsidR="00C851B3" w:rsidRPr="00CA062A" w:rsidRDefault="00CA06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CA062A" w:rsidRPr="00CA062A" w14:paraId="585CCA0E" w14:textId="77777777" w:rsidTr="00135E29">
        <w:tc>
          <w:tcPr>
            <w:tcW w:w="4275" w:type="dxa"/>
          </w:tcPr>
          <w:p w14:paraId="46CB68B9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40E992F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Изучение художественной литературы Республики Корея/</w:t>
            </w:r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Korean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literature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study</w:t>
            </w:r>
          </w:p>
        </w:tc>
      </w:tr>
      <w:tr w:rsidR="00CA062A" w:rsidRPr="00CA062A" w14:paraId="5A40D10E" w14:textId="77777777" w:rsidTr="00135E29">
        <w:tc>
          <w:tcPr>
            <w:tcW w:w="4275" w:type="dxa"/>
          </w:tcPr>
          <w:p w14:paraId="7AC068C7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5E00EEE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iCs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CA062A">
              <w:rPr>
                <w:rFonts w:ascii="Times New Roman" w:hAnsi="Times New Roman" w:cs="Times New Roman"/>
                <w:iCs/>
                <w:lang w:bidi="ar-MA"/>
              </w:rPr>
              <w:t>анкт-Петербург</w:t>
            </w:r>
          </w:p>
        </w:tc>
      </w:tr>
      <w:tr w:rsidR="00CA062A" w:rsidRPr="00CA062A" w14:paraId="1B0632D4" w14:textId="77777777" w:rsidTr="00135E29">
        <w:tc>
          <w:tcPr>
            <w:tcW w:w="4275" w:type="dxa"/>
          </w:tcPr>
          <w:p w14:paraId="03A0F1D6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43AE4A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Белова Надежда Алексеевна</w:t>
            </w:r>
          </w:p>
        </w:tc>
      </w:tr>
      <w:tr w:rsidR="00CA062A" w:rsidRPr="00CA062A" w14:paraId="554BC60E" w14:textId="77777777" w:rsidTr="00135E29">
        <w:tc>
          <w:tcPr>
            <w:tcW w:w="4275" w:type="dxa"/>
          </w:tcPr>
          <w:p w14:paraId="57D8A3B0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782B9702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iCs/>
                <w:lang w:val="ru-RU" w:bidi="ar-MA"/>
              </w:rPr>
              <w:t xml:space="preserve">Тьютор </w:t>
            </w:r>
            <w:r w:rsidRPr="00CA062A">
              <w:rPr>
                <w:rFonts w:ascii="Times New Roman" w:hAnsi="Times New Roman" w:cs="Times New Roman"/>
                <w:iCs/>
                <w:lang w:bidi="ar-MA"/>
              </w:rPr>
              <w:t>Департамента востоковедения и африканистики НИУ ВШЭ-Санкт-Петербург</w:t>
            </w:r>
          </w:p>
        </w:tc>
      </w:tr>
      <w:tr w:rsidR="00CA062A" w:rsidRPr="00CA062A" w14:paraId="3E471A28" w14:textId="77777777" w:rsidTr="00135E29">
        <w:tc>
          <w:tcPr>
            <w:tcW w:w="4275" w:type="dxa"/>
          </w:tcPr>
          <w:p w14:paraId="56F9DB4E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6AC2898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belova</w:t>
            </w:r>
            <w:proofErr w:type="spellEnd"/>
            <w:r w:rsidRPr="00CA062A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Pr="00CA062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CA062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A062A" w:rsidRPr="00CA062A" w14:paraId="3BFFA26F" w14:textId="77777777" w:rsidTr="00135E29">
        <w:tc>
          <w:tcPr>
            <w:tcW w:w="4275" w:type="dxa"/>
          </w:tcPr>
          <w:p w14:paraId="48C34905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 (если имеются)</w:t>
            </w:r>
          </w:p>
        </w:tc>
        <w:tc>
          <w:tcPr>
            <w:tcW w:w="5070" w:type="dxa"/>
          </w:tcPr>
          <w:p w14:paraId="06D53284" w14:textId="7E7004C3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Нет</w:t>
            </w:r>
          </w:p>
        </w:tc>
      </w:tr>
      <w:tr w:rsidR="00CA062A" w:rsidRPr="00CA062A" w14:paraId="3926DEA3" w14:textId="77777777" w:rsidTr="00135E29">
        <w:tc>
          <w:tcPr>
            <w:tcW w:w="4275" w:type="dxa"/>
          </w:tcPr>
          <w:p w14:paraId="590743CE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8B0BDFB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Нет </w:t>
            </w:r>
          </w:p>
        </w:tc>
      </w:tr>
      <w:tr w:rsidR="00CA062A" w:rsidRPr="00CA062A" w14:paraId="38B4B2B1" w14:textId="77777777" w:rsidTr="00135E29">
        <w:tc>
          <w:tcPr>
            <w:tcW w:w="4275" w:type="dxa"/>
          </w:tcPr>
          <w:p w14:paraId="5DCFA6B5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C4E1D14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Чтение и анализ переведенной художественной литературы РК, поиск и сбор информации об авторах и основных литературных тенденциях РК разных периодов; анализ переводческой работы </w:t>
            </w:r>
          </w:p>
        </w:tc>
      </w:tr>
      <w:tr w:rsidR="00CA062A" w:rsidRPr="00CA062A" w14:paraId="408A462A" w14:textId="77777777" w:rsidTr="00135E29">
        <w:tc>
          <w:tcPr>
            <w:tcW w:w="4275" w:type="dxa"/>
          </w:tcPr>
          <w:p w14:paraId="0737FEAF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CA062A">
              <w:rPr>
                <w:rFonts w:ascii="Times New Roman" w:hAnsi="Times New Roman" w:cs="Times New Roman"/>
              </w:rPr>
              <w:t xml:space="preserve">Цель </w:t>
            </w:r>
            <w:r w:rsidRPr="00CA062A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CA062A">
              <w:rPr>
                <w:rFonts w:ascii="Times New Roman" w:hAnsi="Times New Roman" w:cs="Times New Roman"/>
              </w:rPr>
              <w:t>проекта</w:t>
            </w:r>
            <w:r w:rsidRPr="00CA06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9559279" w:rsidR="00CA062A" w:rsidRPr="00CA062A" w:rsidRDefault="00CA062A" w:rsidP="00CA062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CA062A">
              <w:rPr>
                <w:rFonts w:ascii="Times New Roman" w:hAnsi="Times New Roman" w:cs="Times New Roman"/>
              </w:rPr>
              <w:t>Углубление и систематизация знаний касательно литературы РК и переводческой деятельности</w:t>
            </w:r>
          </w:p>
        </w:tc>
      </w:tr>
      <w:tr w:rsidR="00CA062A" w:rsidRPr="00CA062A" w14:paraId="69EC11ED" w14:textId="77777777" w:rsidTr="00135E29">
        <w:tc>
          <w:tcPr>
            <w:tcW w:w="4275" w:type="dxa"/>
          </w:tcPr>
          <w:p w14:paraId="13B29BB7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9611B5F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Участники проекта последовательно осуществляют подбор произведений для изучения, прочтения и анализа. Затем проводят систематизацию полученного материала, готовят доклад по автору и прочитанному материалу, а также ведут подготовку к проведению группового обсуждения изученного материала. </w:t>
            </w:r>
          </w:p>
        </w:tc>
      </w:tr>
      <w:tr w:rsidR="00CA062A" w:rsidRPr="00CA062A" w14:paraId="17A28D65" w14:textId="77777777" w:rsidTr="00135E29">
        <w:tc>
          <w:tcPr>
            <w:tcW w:w="4275" w:type="dxa"/>
          </w:tcPr>
          <w:p w14:paraId="2078AA69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E4361FB" w:rsidR="00CA062A" w:rsidRPr="00CA062A" w:rsidRDefault="00CA062A" w:rsidP="008F0D6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Создание ряда статей и/или докладов </w:t>
            </w:r>
            <w:r w:rsidRPr="00CA062A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на основе материалов отобранных и изученных в рамках проекта, а также собственного анализа пройденных художественных произведений</w:t>
            </w:r>
          </w:p>
        </w:tc>
      </w:tr>
      <w:tr w:rsidR="00CA062A" w:rsidRPr="00CA062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CA062A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07D705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27.09.</w:t>
            </w:r>
            <w:r w:rsidRPr="00CA06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20</w:t>
            </w:r>
            <w:r w:rsidRPr="00CA06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</w:tr>
      <w:tr w:rsidR="00CA062A" w:rsidRPr="00CA062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CA062A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86A671A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19.03.2023</w:t>
            </w:r>
          </w:p>
        </w:tc>
      </w:tr>
      <w:tr w:rsidR="00CA062A" w:rsidRPr="00CA062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394539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CA062A" w:rsidRPr="00CA062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CA062A" w:rsidRPr="00CA062A" w:rsidRDefault="00CA062A" w:rsidP="00CA062A">
            <w:pPr>
              <w:pStyle w:val="Default"/>
              <w:ind w:right="567"/>
            </w:pPr>
            <w:r w:rsidRPr="00CA062A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FCD8778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CA062A" w:rsidRPr="00CA062A" w14:paraId="60EEB946" w14:textId="77777777" w:rsidTr="00D60131">
        <w:trPr>
          <w:trHeight w:val="5083"/>
        </w:trPr>
        <w:tc>
          <w:tcPr>
            <w:tcW w:w="4275" w:type="dxa"/>
          </w:tcPr>
          <w:p w14:paraId="39B6056E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CA062A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CA062A">
              <w:rPr>
                <w:rFonts w:eastAsia="Arial"/>
                <w:color w:val="auto"/>
              </w:rPr>
              <w:t>Кредиты на 1 участника р</w:t>
            </w:r>
            <w:r w:rsidRPr="00CA062A">
              <w:rPr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CA062A" w:rsidRPr="00CA062A" w:rsidRDefault="00CA062A" w:rsidP="00CA062A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Вакансия №1:</w:t>
            </w:r>
          </w:p>
          <w:p w14:paraId="3EFE7818" w14:textId="015943A4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Задачи:</w:t>
            </w:r>
          </w:p>
          <w:p w14:paraId="6BCEAA98" w14:textId="220D01E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CA062A">
              <w:rPr>
                <w:rFonts w:ascii="Times New Roman" w:hAnsi="Times New Roman" w:cs="Times New Roman"/>
                <w:lang w:val="ru-RU"/>
              </w:rPr>
              <w:t xml:space="preserve">Подбор, чтение, анализ и 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создание ряда статей и/или докладов </w:t>
            </w:r>
            <w:r w:rsidRPr="00CA062A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на основе материалов отобранных и изученных в рамках проекта</w:t>
            </w:r>
          </w:p>
          <w:p w14:paraId="43520B28" w14:textId="03FBBEAD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кредитов: 6</w:t>
            </w:r>
          </w:p>
          <w:p w14:paraId="5ABE1C26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отбора на вакансию:</w:t>
            </w:r>
          </w:p>
          <w:p w14:paraId="3D82E096" w14:textId="2CB0CA2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Студенты не ниже второго года обучения корейскому языку; общая успеваемость (средний балл по предметам не ниже 8); проводящие научные исследования для курсовых работ в смежных сферах</w:t>
            </w:r>
          </w:p>
        </w:tc>
      </w:tr>
      <w:tr w:rsidR="00CA062A" w:rsidRPr="00CA062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CA062A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CA062A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051782E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CA062A" w:rsidRPr="00CA062A" w14:paraId="7CE97938" w14:textId="77777777" w:rsidTr="00135E29">
        <w:tc>
          <w:tcPr>
            <w:tcW w:w="4275" w:type="dxa"/>
          </w:tcPr>
          <w:p w14:paraId="23FB5688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5852D606" w14:textId="1F566F52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A062A" w:rsidRPr="00CA062A" w14:paraId="78414C75" w14:textId="77777777" w:rsidTr="00135E29">
        <w:tc>
          <w:tcPr>
            <w:tcW w:w="4275" w:type="dxa"/>
          </w:tcPr>
          <w:p w14:paraId="23DC5FC4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B775BB4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отчет в установленной форме; эссе на одну из предложенных тем</w:t>
            </w:r>
          </w:p>
        </w:tc>
      </w:tr>
      <w:tr w:rsidR="00CA062A" w:rsidRPr="00CA062A" w14:paraId="51B1EB88" w14:textId="77777777" w:rsidTr="00135E29">
        <w:tc>
          <w:tcPr>
            <w:tcW w:w="4275" w:type="dxa"/>
          </w:tcPr>
          <w:p w14:paraId="7C1F2FF1" w14:textId="77777777" w:rsidR="00CA062A" w:rsidRPr="00CA062A" w:rsidRDefault="00CA062A" w:rsidP="00CA062A">
            <w:pPr>
              <w:pStyle w:val="Default"/>
              <w:ind w:right="567"/>
            </w:pPr>
            <w:r w:rsidRPr="00CA062A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965DAF1" w14:textId="37B581A8" w:rsidR="00CA062A" w:rsidRPr="00CA062A" w:rsidRDefault="00CA062A" w:rsidP="00CA062A">
            <w:pPr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Участие в обсуждениях</w:t>
            </w:r>
            <w:r w:rsidR="0091403A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CA062A">
              <w:rPr>
                <w:rFonts w:ascii="Times New Roman" w:hAnsi="Times New Roman" w:cs="Times New Roman"/>
              </w:rPr>
              <w:t>20%</w:t>
            </w:r>
          </w:p>
          <w:p w14:paraId="138D2486" w14:textId="6B626EBF" w:rsidR="00CA062A" w:rsidRPr="00CA062A" w:rsidRDefault="00CA062A" w:rsidP="00CA062A">
            <w:pPr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Доклад на заданную тему</w:t>
            </w:r>
            <w:r w:rsidR="0091403A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CA062A">
              <w:rPr>
                <w:rFonts w:ascii="Times New Roman" w:hAnsi="Times New Roman" w:cs="Times New Roman"/>
              </w:rPr>
              <w:t xml:space="preserve"> 40%</w:t>
            </w:r>
          </w:p>
          <w:p w14:paraId="537F321A" w14:textId="65503E58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</w:rPr>
              <w:t xml:space="preserve">Итоговое эссе </w:t>
            </w:r>
            <w:r w:rsidR="0091403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CA062A">
              <w:rPr>
                <w:rFonts w:ascii="Times New Roman" w:hAnsi="Times New Roman" w:cs="Times New Roman"/>
              </w:rPr>
              <w:t>40 %</w:t>
            </w:r>
          </w:p>
        </w:tc>
      </w:tr>
      <w:tr w:rsidR="00CA062A" w:rsidRPr="00CA062A" w14:paraId="0304381D" w14:textId="77777777" w:rsidTr="00135E29">
        <w:tc>
          <w:tcPr>
            <w:tcW w:w="4275" w:type="dxa"/>
          </w:tcPr>
          <w:p w14:paraId="31A5A350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34B1F1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CA062A" w:rsidRPr="00CA062A" w14:paraId="7F19BC02" w14:textId="77777777" w:rsidTr="00135E29">
        <w:tc>
          <w:tcPr>
            <w:tcW w:w="4275" w:type="dxa"/>
          </w:tcPr>
          <w:p w14:paraId="53E95F5D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CA062A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CA062A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5492FC4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</w:rPr>
              <w:t>Исследование культуры и литературы РК; развитие навыков критического мышления, сбора и анализа информации; умение ставить и решать переводческие задачи</w:t>
            </w:r>
          </w:p>
        </w:tc>
      </w:tr>
      <w:tr w:rsidR="00CA062A" w:rsidRPr="00CA062A" w14:paraId="1AAC99B5" w14:textId="77777777" w:rsidTr="00135E29">
        <w:tc>
          <w:tcPr>
            <w:tcW w:w="4275" w:type="dxa"/>
          </w:tcPr>
          <w:p w14:paraId="194E9363" w14:textId="77777777" w:rsidR="00CA062A" w:rsidRPr="00CA062A" w:rsidRDefault="00CA062A" w:rsidP="00CA062A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CA062A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B1C709B" w14:textId="67A5592F" w:rsidR="00CA062A" w:rsidRPr="00CA062A" w:rsidRDefault="00CA062A" w:rsidP="00CA062A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br/>
              <w:t>График:</w:t>
            </w:r>
          </w:p>
          <w:p w14:paraId="54C03EBD" w14:textId="77777777" w:rsidR="00CA062A" w:rsidRPr="00CA062A" w:rsidRDefault="00CA062A" w:rsidP="00CA0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Октябрь 2022:</w:t>
            </w:r>
          </w:p>
          <w:p w14:paraId="6E33AE60" w14:textId="77777777" w:rsidR="00CA062A" w:rsidRPr="00CA062A" w:rsidRDefault="00CA062A" w:rsidP="00CA0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Участники проектной работы предлагают и отбирают произведения и авторов для изучения на грядущий год (минимум 8 произведений)</w:t>
            </w:r>
          </w:p>
          <w:p w14:paraId="4FB59149" w14:textId="77777777" w:rsidR="00CA062A" w:rsidRPr="00CA062A" w:rsidRDefault="00CA062A" w:rsidP="00CA0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С ноября 2022 по март 2023 ежемесячно:</w:t>
            </w:r>
          </w:p>
          <w:p w14:paraId="662BA058" w14:textId="77777777" w:rsidR="00CA062A" w:rsidRPr="00CA062A" w:rsidRDefault="00CA062A" w:rsidP="00CA0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 xml:space="preserve">Чтение произведения. Поиск, анализ систематизация информации и подготовка </w:t>
            </w:r>
            <w:r w:rsidRPr="00CA062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доклада об авторе прочитанного произведения и доклада о литературной эпохе, к которой оно относится. Обсуждение и анализ произведения. Анализ потенциально трудных задач для перевода. </w:t>
            </w:r>
          </w:p>
          <w:p w14:paraId="32B33F17" w14:textId="77777777" w:rsidR="00CA062A" w:rsidRPr="00CA062A" w:rsidRDefault="00CA062A" w:rsidP="00CA0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Март 2023:</w:t>
            </w:r>
          </w:p>
          <w:p w14:paraId="2FC3008D" w14:textId="21881725" w:rsidR="00CA062A" w:rsidRPr="00CA062A" w:rsidRDefault="00CA062A" w:rsidP="00CA062A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Поиск дополнительной информации, систематизация знаний, написание итогового эссе</w:t>
            </w:r>
          </w:p>
          <w:p w14:paraId="682139C8" w14:textId="1CC298DC" w:rsidR="00CA062A" w:rsidRPr="00CA062A" w:rsidRDefault="00CA062A" w:rsidP="00CA062A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u w:val="single"/>
              </w:rPr>
            </w:pPr>
            <w:r w:rsidRPr="00CA062A">
              <w:rPr>
                <w:rFonts w:ascii="Times New Roman" w:hAnsi="Times New Roman" w:cs="Times New Roman"/>
              </w:rPr>
              <w:t>Ресурсы: интернет ресурсы</w:t>
            </w:r>
          </w:p>
          <w:p w14:paraId="7678FDC6" w14:textId="513A7AED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A062A" w:rsidRPr="00CA062A" w14:paraId="0C450F48" w14:textId="77777777" w:rsidTr="00135E29">
        <w:tc>
          <w:tcPr>
            <w:tcW w:w="4275" w:type="dxa"/>
          </w:tcPr>
          <w:p w14:paraId="31DA1B81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AB6E220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Востоковедение </w:t>
            </w:r>
          </w:p>
        </w:tc>
      </w:tr>
      <w:tr w:rsidR="00CA062A" w:rsidRPr="00CA062A" w14:paraId="601E0908" w14:textId="77777777" w:rsidTr="00135E29">
        <w:tc>
          <w:tcPr>
            <w:tcW w:w="4275" w:type="dxa"/>
          </w:tcPr>
          <w:p w14:paraId="081526EA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CA062A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EA1B73A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CA062A" w:rsidRPr="00CA062A" w14:paraId="713FA08F" w14:textId="77777777" w:rsidTr="00135E29">
        <w:tc>
          <w:tcPr>
            <w:tcW w:w="4275" w:type="dxa"/>
          </w:tcPr>
          <w:p w14:paraId="7B4D58C9" w14:textId="77777777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CA062A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4C5F9D5" w:rsidR="00CA062A" w:rsidRPr="00CA062A" w:rsidRDefault="00CA062A" w:rsidP="00CA062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A062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14:paraId="30FF7F64" w14:textId="77777777" w:rsidR="00A37C0E" w:rsidRPr="00553F89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553F8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E8E3" w14:textId="77777777" w:rsidR="00454354" w:rsidRDefault="00454354" w:rsidP="00765EE9">
      <w:pPr>
        <w:spacing w:line="240" w:lineRule="auto"/>
      </w:pPr>
      <w:r>
        <w:separator/>
      </w:r>
    </w:p>
  </w:endnote>
  <w:endnote w:type="continuationSeparator" w:id="0">
    <w:p w14:paraId="0E3C099A" w14:textId="77777777" w:rsidR="00454354" w:rsidRDefault="0045435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01519C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16A02" w:rsidRPr="00516A02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54DC" w14:textId="77777777" w:rsidR="00454354" w:rsidRDefault="00454354" w:rsidP="00765EE9">
      <w:pPr>
        <w:spacing w:line="240" w:lineRule="auto"/>
      </w:pPr>
      <w:r>
        <w:separator/>
      </w:r>
    </w:p>
  </w:footnote>
  <w:footnote w:type="continuationSeparator" w:id="0">
    <w:p w14:paraId="01237A85" w14:textId="77777777" w:rsidR="00454354" w:rsidRDefault="0045435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849CC"/>
    <w:rsid w:val="000B22C7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2535"/>
    <w:rsid w:val="00414FC2"/>
    <w:rsid w:val="00422E3D"/>
    <w:rsid w:val="00454354"/>
    <w:rsid w:val="00467308"/>
    <w:rsid w:val="004837DD"/>
    <w:rsid w:val="004A4324"/>
    <w:rsid w:val="004F7461"/>
    <w:rsid w:val="00516A02"/>
    <w:rsid w:val="005428A8"/>
    <w:rsid w:val="00550D14"/>
    <w:rsid w:val="005526F4"/>
    <w:rsid w:val="00553F89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F0D69"/>
    <w:rsid w:val="00901560"/>
    <w:rsid w:val="0091113D"/>
    <w:rsid w:val="009120BE"/>
    <w:rsid w:val="0091403A"/>
    <w:rsid w:val="00934796"/>
    <w:rsid w:val="009430EA"/>
    <w:rsid w:val="009536A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80F54"/>
    <w:rsid w:val="00BB4E04"/>
    <w:rsid w:val="00BD1BFD"/>
    <w:rsid w:val="00C0551E"/>
    <w:rsid w:val="00C1335C"/>
    <w:rsid w:val="00C17CB1"/>
    <w:rsid w:val="00C46460"/>
    <w:rsid w:val="00C851B3"/>
    <w:rsid w:val="00C86B47"/>
    <w:rsid w:val="00CA062A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F041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BD1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3C1E-92E7-4BD2-8742-84B5C804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cp:lastPrinted>2022-05-20T15:43:00Z</cp:lastPrinted>
  <dcterms:created xsi:type="dcterms:W3CDTF">2022-07-04T22:12:00Z</dcterms:created>
  <dcterms:modified xsi:type="dcterms:W3CDTF">2022-07-08T13:15:00Z</dcterms:modified>
</cp:coreProperties>
</file>